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jc w:val="left"/>
        <w:rPr>
          <w:rFonts w:hint="default" w:ascii="楷体_GB2312" w:hAnsi="楷体_GB2312" w:eastAsia="楷体_GB2312" w:cs="楷体_GB2312"/>
          <w:sz w:val="32"/>
          <w:szCs w:val="32"/>
          <w:u w:val="none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u w:val="none"/>
          <w:lang w:val="en-US" w:eastAsia="zh-CN"/>
        </w:rPr>
        <w:t>附件3</w:t>
      </w:r>
      <w:bookmarkStart w:id="0" w:name="_GoBack"/>
      <w:bookmarkEnd w:id="0"/>
    </w:p>
    <w:p>
      <w:pPr>
        <w:ind w:firstLine="0" w:firstLineChars="0"/>
        <w:jc w:val="left"/>
        <w:rPr>
          <w:rFonts w:hint="eastAsia" w:eastAsia="方正小标宋简体" w:cs="方正小标宋简体"/>
          <w:sz w:val="36"/>
          <w:szCs w:val="36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jc w:val="center"/>
        <w:textAlignment w:val="auto"/>
        <w:rPr>
          <w:rFonts w:hint="eastAsia" w:eastAsia="方正小标宋简体" w:cs="方正小标宋简体"/>
          <w:sz w:val="36"/>
          <w:szCs w:val="36"/>
          <w:u w:val="none"/>
          <w:lang w:val="en-US" w:eastAsia="zh-CN"/>
        </w:rPr>
      </w:pPr>
      <w:r>
        <w:rPr>
          <w:rFonts w:hint="eastAsia" w:eastAsia="方正小标宋简体" w:cs="方正小标宋简体"/>
          <w:sz w:val="36"/>
          <w:szCs w:val="36"/>
          <w:u w:val="none"/>
          <w:lang w:val="en-US" w:eastAsia="zh-CN"/>
        </w:rPr>
        <w:t>全</w:t>
      </w:r>
      <w:r>
        <w:rPr>
          <w:rFonts w:hint="eastAsia" w:ascii="Times New Roman" w:hAnsi="Times New Roman" w:eastAsia="方正小标宋简体" w:cs="方正小标宋简体"/>
          <w:sz w:val="36"/>
          <w:szCs w:val="36"/>
          <w:u w:val="none"/>
          <w:lang w:val="en-US" w:eastAsia="zh-CN"/>
        </w:rPr>
        <w:t>国</w:t>
      </w:r>
      <w:r>
        <w:rPr>
          <w:rFonts w:hint="eastAsia" w:eastAsia="方正小标宋简体" w:cs="方正小标宋简体"/>
          <w:sz w:val="36"/>
          <w:szCs w:val="36"/>
          <w:u w:val="none"/>
          <w:lang w:val="en-US" w:eastAsia="zh-CN"/>
        </w:rPr>
        <w:t>重点</w:t>
      </w:r>
      <w:r>
        <w:rPr>
          <w:rFonts w:hint="eastAsia" w:ascii="Times New Roman" w:hAnsi="Times New Roman" w:eastAsia="方正小标宋简体" w:cs="方正小标宋简体"/>
          <w:sz w:val="36"/>
          <w:szCs w:val="36"/>
          <w:u w:val="none"/>
          <w:lang w:val="en-US" w:eastAsia="zh-CN"/>
        </w:rPr>
        <w:t>医学院校</w:t>
      </w:r>
      <w:r>
        <w:rPr>
          <w:rFonts w:hint="eastAsia" w:eastAsia="方正小标宋简体" w:cs="方正小标宋简体"/>
          <w:sz w:val="36"/>
          <w:szCs w:val="36"/>
          <w:u w:val="none"/>
          <w:lang w:val="en-US" w:eastAsia="zh-CN"/>
        </w:rPr>
        <w:t>30所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jc w:val="center"/>
        <w:textAlignment w:val="auto"/>
        <w:rPr>
          <w:rFonts w:hint="default" w:eastAsia="方正小标宋简体" w:cs="方正小标宋简体"/>
          <w:sz w:val="36"/>
          <w:szCs w:val="36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cs="仿宋_GB2312"/>
          <w:u w:val="none"/>
          <w:lang w:val="en-US" w:eastAsia="zh-CN"/>
        </w:rPr>
      </w:pPr>
      <w:r>
        <w:rPr>
          <w:rFonts w:hint="default" w:ascii="Times New Roman" w:hAnsi="Times New Roman" w:cs="仿宋_GB2312"/>
          <w:u w:val="none"/>
          <w:lang w:val="en-US" w:eastAsia="zh-CN"/>
        </w:rPr>
        <w:t>上海交通大学医学院</w:t>
      </w:r>
      <w:r>
        <w:rPr>
          <w:rFonts w:hint="eastAsia" w:ascii="Times New Roman" w:hAnsi="Times New Roman" w:cs="仿宋_GB2312"/>
          <w:u w:val="none"/>
          <w:lang w:val="en-US" w:eastAsia="zh-CN"/>
        </w:rPr>
        <w:t>、</w:t>
      </w:r>
      <w:r>
        <w:rPr>
          <w:rFonts w:hint="default" w:ascii="Times New Roman" w:hAnsi="Times New Roman" w:cs="仿宋_GB2312"/>
          <w:u w:val="none"/>
          <w:lang w:val="en-US" w:eastAsia="zh-CN"/>
        </w:rPr>
        <w:t>北京大学医学部</w:t>
      </w:r>
      <w:r>
        <w:rPr>
          <w:rFonts w:hint="eastAsia" w:ascii="Times New Roman" w:hAnsi="Times New Roman" w:cs="仿宋_GB2312"/>
          <w:u w:val="none"/>
          <w:lang w:val="en-US" w:eastAsia="zh-CN"/>
        </w:rPr>
        <w:t>、</w:t>
      </w:r>
      <w:r>
        <w:rPr>
          <w:rFonts w:hint="default" w:ascii="Times New Roman" w:hAnsi="Times New Roman" w:cs="仿宋_GB2312"/>
          <w:u w:val="none"/>
          <w:lang w:val="en-US" w:eastAsia="zh-CN"/>
        </w:rPr>
        <w:t>复旦大学上海医学院</w:t>
      </w:r>
      <w:r>
        <w:rPr>
          <w:rFonts w:hint="eastAsia" w:ascii="Times New Roman" w:hAnsi="Times New Roman" w:cs="仿宋_GB2312"/>
          <w:u w:val="none"/>
          <w:lang w:val="en-US" w:eastAsia="zh-CN"/>
        </w:rPr>
        <w:t>、</w:t>
      </w:r>
      <w:r>
        <w:rPr>
          <w:rFonts w:hint="default" w:ascii="Times New Roman" w:hAnsi="Times New Roman" w:cs="仿宋_GB2312"/>
          <w:u w:val="none"/>
          <w:lang w:val="en-US" w:eastAsia="zh-CN"/>
        </w:rPr>
        <w:t>北京协和医学院</w:t>
      </w:r>
      <w:r>
        <w:rPr>
          <w:rFonts w:hint="eastAsia" w:ascii="Times New Roman" w:hAnsi="Times New Roman" w:cs="仿宋_GB2312"/>
          <w:u w:val="none"/>
          <w:lang w:val="en-US" w:eastAsia="zh-CN"/>
        </w:rPr>
        <w:t>、</w:t>
      </w:r>
      <w:r>
        <w:rPr>
          <w:rFonts w:hint="default" w:ascii="Times New Roman" w:hAnsi="Times New Roman" w:cs="仿宋_GB2312"/>
          <w:u w:val="none"/>
          <w:lang w:val="en-US" w:eastAsia="zh-CN"/>
        </w:rPr>
        <w:t>首都医科大学</w:t>
      </w:r>
      <w:r>
        <w:rPr>
          <w:rFonts w:hint="eastAsia" w:ascii="Times New Roman" w:hAnsi="Times New Roman" w:cs="仿宋_GB2312"/>
          <w:u w:val="none"/>
          <w:lang w:val="en-US" w:eastAsia="zh-CN"/>
        </w:rPr>
        <w:t>、</w:t>
      </w:r>
      <w:r>
        <w:rPr>
          <w:rFonts w:hint="default" w:ascii="Times New Roman" w:hAnsi="Times New Roman" w:cs="仿宋_GB2312"/>
          <w:u w:val="none"/>
          <w:lang w:val="en-US" w:eastAsia="zh-CN"/>
        </w:rPr>
        <w:t>华中科技大学同济医学院</w:t>
      </w:r>
      <w:r>
        <w:rPr>
          <w:rFonts w:hint="eastAsia" w:ascii="Times New Roman" w:hAnsi="Times New Roman" w:cs="仿宋_GB2312"/>
          <w:u w:val="none"/>
          <w:lang w:val="en-US" w:eastAsia="zh-CN"/>
        </w:rPr>
        <w:t>、</w:t>
      </w:r>
      <w:r>
        <w:rPr>
          <w:rFonts w:hint="default" w:ascii="Times New Roman" w:hAnsi="Times New Roman" w:cs="仿宋_GB2312"/>
          <w:u w:val="none"/>
          <w:lang w:val="en-US" w:eastAsia="zh-CN"/>
        </w:rPr>
        <w:t>中山大学中山医学院</w:t>
      </w:r>
      <w:r>
        <w:rPr>
          <w:rFonts w:hint="eastAsia" w:ascii="Times New Roman" w:hAnsi="Times New Roman" w:cs="仿宋_GB2312"/>
          <w:u w:val="none"/>
          <w:lang w:val="en-US" w:eastAsia="zh-CN"/>
        </w:rPr>
        <w:t>、</w:t>
      </w:r>
      <w:r>
        <w:rPr>
          <w:rFonts w:hint="default" w:ascii="Times New Roman" w:hAnsi="Times New Roman" w:cs="仿宋_GB2312"/>
          <w:u w:val="none"/>
          <w:lang w:val="en-US" w:eastAsia="zh-CN"/>
        </w:rPr>
        <w:t>浙江大学医学院</w:t>
      </w:r>
      <w:r>
        <w:rPr>
          <w:rFonts w:hint="eastAsia" w:ascii="Times New Roman" w:hAnsi="Times New Roman" w:cs="仿宋_GB2312"/>
          <w:u w:val="none"/>
          <w:lang w:val="en-US" w:eastAsia="zh-CN"/>
        </w:rPr>
        <w:t>、</w:t>
      </w:r>
      <w:r>
        <w:rPr>
          <w:rFonts w:hint="default" w:ascii="Times New Roman" w:hAnsi="Times New Roman" w:cs="仿宋_GB2312"/>
          <w:u w:val="none"/>
          <w:lang w:val="en-US" w:eastAsia="zh-CN"/>
        </w:rPr>
        <w:t>四川大学华西医学中心</w:t>
      </w:r>
      <w:r>
        <w:rPr>
          <w:rFonts w:hint="eastAsia" w:ascii="Times New Roman" w:hAnsi="Times New Roman" w:cs="仿宋_GB2312"/>
          <w:u w:val="none"/>
          <w:lang w:val="en-US" w:eastAsia="zh-CN"/>
        </w:rPr>
        <w:t>、</w:t>
      </w:r>
      <w:r>
        <w:rPr>
          <w:rFonts w:hint="default" w:ascii="Times New Roman" w:hAnsi="Times New Roman" w:cs="仿宋_GB2312"/>
          <w:u w:val="none"/>
          <w:lang w:val="en-US" w:eastAsia="zh-CN"/>
        </w:rPr>
        <w:t>中南大学湘雅医学院</w:t>
      </w:r>
      <w:r>
        <w:rPr>
          <w:rFonts w:hint="eastAsia" w:ascii="Times New Roman" w:hAnsi="Times New Roman" w:cs="仿宋_GB2312"/>
          <w:u w:val="none"/>
          <w:lang w:val="en-US" w:eastAsia="zh-CN"/>
        </w:rPr>
        <w:t>、</w:t>
      </w:r>
      <w:r>
        <w:rPr>
          <w:rFonts w:hint="eastAsia" w:cs="仿宋_GB2312"/>
          <w:u w:val="none"/>
          <w:lang w:val="en-US" w:eastAsia="zh-CN"/>
        </w:rPr>
        <w:t>（原）第四军医大学、</w:t>
      </w:r>
      <w:r>
        <w:rPr>
          <w:rFonts w:hint="default" w:ascii="Times New Roman" w:hAnsi="Times New Roman" w:cs="仿宋_GB2312"/>
          <w:u w:val="none"/>
          <w:lang w:val="en-US" w:eastAsia="zh-CN"/>
        </w:rPr>
        <w:t>中国医科大学</w:t>
      </w:r>
      <w:r>
        <w:rPr>
          <w:rFonts w:hint="eastAsia" w:ascii="Times New Roman" w:hAnsi="Times New Roman" w:cs="仿宋_GB2312"/>
          <w:u w:val="none"/>
          <w:lang w:val="en-US" w:eastAsia="zh-CN"/>
        </w:rPr>
        <w:t>、</w:t>
      </w:r>
      <w:r>
        <w:rPr>
          <w:rFonts w:hint="default" w:ascii="Times New Roman" w:hAnsi="Times New Roman" w:cs="仿宋_GB2312"/>
          <w:u w:val="none"/>
          <w:lang w:val="en-US" w:eastAsia="zh-CN"/>
        </w:rPr>
        <w:t>南京医科大学</w:t>
      </w:r>
      <w:r>
        <w:rPr>
          <w:rFonts w:hint="eastAsia" w:ascii="Times New Roman" w:hAnsi="Times New Roman" w:cs="仿宋_GB2312"/>
          <w:u w:val="none"/>
          <w:lang w:val="en-US" w:eastAsia="zh-CN"/>
        </w:rPr>
        <w:t>、</w:t>
      </w:r>
      <w:r>
        <w:rPr>
          <w:rFonts w:hint="default" w:ascii="Times New Roman" w:hAnsi="Times New Roman" w:cs="仿宋_GB2312"/>
          <w:u w:val="none"/>
          <w:lang w:val="en-US" w:eastAsia="zh-CN"/>
        </w:rPr>
        <w:t>南方医科大学</w:t>
      </w:r>
      <w:r>
        <w:rPr>
          <w:rFonts w:hint="eastAsia" w:ascii="Times New Roman" w:hAnsi="Times New Roman" w:cs="仿宋_GB2312"/>
          <w:u w:val="none"/>
          <w:lang w:val="en-US" w:eastAsia="zh-CN"/>
        </w:rPr>
        <w:t>、</w:t>
      </w:r>
      <w:r>
        <w:rPr>
          <w:rFonts w:hint="eastAsia" w:cs="仿宋_GB2312"/>
          <w:u w:val="none"/>
          <w:lang w:val="en-US" w:eastAsia="zh-CN"/>
        </w:rPr>
        <w:t>（原）第二军医大学、（原）第三军医大学、</w:t>
      </w:r>
      <w:r>
        <w:rPr>
          <w:rFonts w:hint="default" w:ascii="Times New Roman" w:hAnsi="Times New Roman" w:cs="仿宋_GB2312"/>
          <w:u w:val="none"/>
          <w:lang w:val="en-US" w:eastAsia="zh-CN"/>
        </w:rPr>
        <w:t>山东大学齐鲁医学院</w:t>
      </w:r>
      <w:r>
        <w:rPr>
          <w:rFonts w:hint="eastAsia" w:ascii="Times New Roman" w:hAnsi="Times New Roman" w:cs="仿宋_GB2312"/>
          <w:u w:val="none"/>
          <w:lang w:val="en-US" w:eastAsia="zh-CN"/>
        </w:rPr>
        <w:t>、</w:t>
      </w:r>
      <w:r>
        <w:rPr>
          <w:rFonts w:hint="default" w:ascii="Times New Roman" w:hAnsi="Times New Roman" w:cs="仿宋_GB2312"/>
          <w:u w:val="none"/>
          <w:lang w:val="en-US" w:eastAsia="zh-CN"/>
        </w:rPr>
        <w:t>郑州大学医学院</w:t>
      </w:r>
      <w:r>
        <w:rPr>
          <w:rFonts w:hint="eastAsia" w:ascii="Times New Roman" w:hAnsi="Times New Roman" w:cs="仿宋_GB2312"/>
          <w:u w:val="none"/>
          <w:lang w:val="en-US" w:eastAsia="zh-CN"/>
        </w:rPr>
        <w:t>、</w:t>
      </w:r>
      <w:r>
        <w:rPr>
          <w:rFonts w:hint="default" w:ascii="Times New Roman" w:hAnsi="Times New Roman" w:cs="仿宋_GB2312"/>
          <w:u w:val="none"/>
          <w:lang w:val="en-US" w:eastAsia="zh-CN"/>
        </w:rPr>
        <w:t>重庆医科大学</w:t>
      </w:r>
      <w:r>
        <w:rPr>
          <w:rFonts w:hint="eastAsia" w:ascii="Times New Roman" w:hAnsi="Times New Roman" w:cs="仿宋_GB2312"/>
          <w:u w:val="none"/>
          <w:lang w:val="en-US" w:eastAsia="zh-CN"/>
        </w:rPr>
        <w:t>、</w:t>
      </w:r>
      <w:r>
        <w:rPr>
          <w:rFonts w:hint="eastAsia" w:cs="仿宋_GB2312"/>
          <w:u w:val="none"/>
          <w:lang w:val="en-US" w:eastAsia="zh-CN"/>
        </w:rPr>
        <w:t>解放军医学院、</w:t>
      </w:r>
      <w:r>
        <w:rPr>
          <w:rFonts w:hint="default" w:ascii="Times New Roman" w:hAnsi="Times New Roman" w:cs="仿宋_GB2312"/>
          <w:u w:val="none"/>
          <w:lang w:val="en-US" w:eastAsia="zh-CN"/>
        </w:rPr>
        <w:t>哈尔滨医科大学</w:t>
      </w:r>
      <w:r>
        <w:rPr>
          <w:rFonts w:hint="eastAsia" w:ascii="Times New Roman" w:hAnsi="Times New Roman" w:cs="仿宋_GB2312"/>
          <w:u w:val="none"/>
          <w:lang w:val="en-US" w:eastAsia="zh-CN"/>
        </w:rPr>
        <w:t>、</w:t>
      </w:r>
      <w:r>
        <w:rPr>
          <w:rFonts w:hint="default" w:ascii="Times New Roman" w:hAnsi="Times New Roman" w:cs="仿宋_GB2312"/>
          <w:u w:val="none"/>
          <w:lang w:val="en-US" w:eastAsia="zh-CN"/>
        </w:rPr>
        <w:t>吉林大学白求恩医学部</w:t>
      </w:r>
      <w:r>
        <w:rPr>
          <w:rFonts w:hint="eastAsia" w:ascii="Times New Roman" w:hAnsi="Times New Roman" w:cs="仿宋_GB2312"/>
          <w:u w:val="none"/>
          <w:lang w:val="en-US" w:eastAsia="zh-CN"/>
        </w:rPr>
        <w:t>、</w:t>
      </w:r>
      <w:r>
        <w:rPr>
          <w:rFonts w:hint="default" w:ascii="Times New Roman" w:hAnsi="Times New Roman" w:cs="仿宋_GB2312"/>
          <w:u w:val="none"/>
          <w:lang w:val="en-US" w:eastAsia="zh-CN"/>
        </w:rPr>
        <w:t>武汉大学医学部</w:t>
      </w:r>
      <w:r>
        <w:rPr>
          <w:rFonts w:hint="eastAsia" w:ascii="Times New Roman" w:hAnsi="Times New Roman" w:cs="仿宋_GB2312"/>
          <w:u w:val="none"/>
          <w:lang w:val="en-US" w:eastAsia="zh-CN"/>
        </w:rPr>
        <w:t>、</w:t>
      </w:r>
      <w:r>
        <w:rPr>
          <w:rFonts w:hint="default" w:ascii="Times New Roman" w:hAnsi="Times New Roman" w:cs="仿宋_GB2312"/>
          <w:u w:val="none"/>
          <w:lang w:val="en-US" w:eastAsia="zh-CN"/>
        </w:rPr>
        <w:t>天津医科大学</w:t>
      </w:r>
      <w:r>
        <w:rPr>
          <w:rFonts w:hint="eastAsia" w:ascii="Times New Roman" w:hAnsi="Times New Roman" w:cs="仿宋_GB2312"/>
          <w:u w:val="none"/>
          <w:lang w:val="en-US" w:eastAsia="zh-CN"/>
        </w:rPr>
        <w:t>、</w:t>
      </w:r>
      <w:r>
        <w:rPr>
          <w:rFonts w:hint="default" w:ascii="Times New Roman" w:hAnsi="Times New Roman" w:cs="仿宋_GB2312"/>
          <w:u w:val="none"/>
          <w:lang w:val="en-US" w:eastAsia="zh-CN"/>
        </w:rPr>
        <w:t>西安交通大学医学部</w:t>
      </w:r>
      <w:r>
        <w:rPr>
          <w:rFonts w:hint="eastAsia" w:ascii="Times New Roman" w:hAnsi="Times New Roman" w:cs="仿宋_GB2312"/>
          <w:u w:val="none"/>
          <w:lang w:val="en-US" w:eastAsia="zh-CN"/>
        </w:rPr>
        <w:t>、</w:t>
      </w:r>
      <w:r>
        <w:rPr>
          <w:rFonts w:hint="default" w:ascii="Times New Roman" w:hAnsi="Times New Roman" w:cs="仿宋_GB2312"/>
          <w:u w:val="none"/>
          <w:lang w:val="en-US" w:eastAsia="zh-CN"/>
        </w:rPr>
        <w:t>苏州大学医学部</w:t>
      </w:r>
      <w:r>
        <w:rPr>
          <w:rFonts w:hint="eastAsia" w:ascii="Times New Roman" w:hAnsi="Times New Roman" w:cs="仿宋_GB2312"/>
          <w:u w:val="none"/>
          <w:lang w:val="en-US" w:eastAsia="zh-CN"/>
        </w:rPr>
        <w:t>、</w:t>
      </w:r>
      <w:r>
        <w:rPr>
          <w:rFonts w:hint="default" w:ascii="Times New Roman" w:hAnsi="Times New Roman" w:cs="仿宋_GB2312"/>
          <w:u w:val="none"/>
          <w:lang w:val="en-US" w:eastAsia="zh-CN"/>
        </w:rPr>
        <w:t>同济大学医学院</w:t>
      </w:r>
      <w:r>
        <w:rPr>
          <w:rFonts w:hint="eastAsia" w:ascii="Times New Roman" w:hAnsi="Times New Roman" w:cs="仿宋_GB2312"/>
          <w:u w:val="none"/>
          <w:lang w:val="en-US" w:eastAsia="zh-CN"/>
        </w:rPr>
        <w:t>、</w:t>
      </w:r>
      <w:r>
        <w:rPr>
          <w:rFonts w:hint="default" w:ascii="Times New Roman" w:hAnsi="Times New Roman" w:cs="仿宋_GB2312"/>
          <w:u w:val="none"/>
          <w:lang w:val="en-US" w:eastAsia="zh-CN"/>
        </w:rPr>
        <w:t>安徽医科大学</w:t>
      </w:r>
      <w:r>
        <w:rPr>
          <w:rFonts w:hint="eastAsia" w:ascii="Times New Roman" w:hAnsi="Times New Roman" w:cs="仿宋_GB2312"/>
          <w:u w:val="none"/>
          <w:lang w:val="en-US" w:eastAsia="zh-CN"/>
        </w:rPr>
        <w:t>、</w:t>
      </w:r>
      <w:r>
        <w:rPr>
          <w:rFonts w:hint="default" w:ascii="Times New Roman" w:hAnsi="Times New Roman" w:cs="仿宋_GB2312"/>
          <w:u w:val="none"/>
          <w:lang w:val="en-US" w:eastAsia="zh-CN"/>
        </w:rPr>
        <w:t>广州医科大学</w:t>
      </w:r>
      <w:r>
        <w:rPr>
          <w:rFonts w:hint="eastAsia" w:ascii="Times New Roman" w:hAnsi="Times New Roman" w:cs="仿宋_GB2312"/>
          <w:u w:val="none"/>
          <w:lang w:val="en-US" w:eastAsia="zh-CN"/>
        </w:rPr>
        <w:t>、</w:t>
      </w:r>
      <w:r>
        <w:rPr>
          <w:rFonts w:hint="default" w:ascii="Times New Roman" w:hAnsi="Times New Roman" w:cs="仿宋_GB2312"/>
          <w:u w:val="none"/>
          <w:lang w:val="en-US" w:eastAsia="zh-CN"/>
        </w:rPr>
        <w:t>河北医科大学</w:t>
      </w:r>
      <w:r>
        <w:rPr>
          <w:rFonts w:hint="eastAsia" w:cs="仿宋_GB2312"/>
          <w:u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楷体_GB2312" w:hAnsi="楷体_GB2312" w:eastAsia="楷体_GB2312" w:cs="楷体_GB2312"/>
          <w:sz w:val="30"/>
          <w:szCs w:val="30"/>
          <w:u w:val="none"/>
          <w:lang w:val="en-US" w:eastAsia="zh-CN"/>
        </w:rPr>
      </w:pPr>
      <w:r>
        <w:rPr>
          <w:rFonts w:hint="eastAsia" w:ascii="楷体_GB2312" w:hAnsi="楷体_GB2312" w:eastAsia="楷体_GB2312" w:cs="楷体_GB2312"/>
          <w:sz w:val="30"/>
          <w:szCs w:val="30"/>
          <w:u w:val="none"/>
          <w:lang w:val="en-US" w:eastAsia="zh-CN"/>
        </w:rPr>
        <w:t>来源：医学界2021年中国医学院校综合实力排行榜。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Times New Roman" w:hAnsi="Times New Roman" w:cs="仿宋_GB231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eastAsia="方正小标宋简体" w:cs="方正小标宋简体"/>
          <w:b w:val="0"/>
          <w:bCs w:val="0"/>
          <w:sz w:val="36"/>
          <w:szCs w:val="36"/>
          <w:u w:val="none"/>
          <w:lang w:val="en-US" w:eastAsia="zh-CN"/>
        </w:rPr>
      </w:pPr>
      <w:r>
        <w:rPr>
          <w:rFonts w:hint="eastAsia" w:ascii="Times New Roman" w:hAnsi="Times New Roman" w:eastAsia="方正小标宋简体" w:cs="方正小标宋简体"/>
          <w:b w:val="0"/>
          <w:bCs w:val="0"/>
          <w:sz w:val="36"/>
          <w:szCs w:val="36"/>
          <w:u w:val="none"/>
        </w:rPr>
        <w:t>全国</w:t>
      </w:r>
      <w:r>
        <w:rPr>
          <w:rFonts w:hint="eastAsia" w:eastAsia="方正小标宋简体" w:cs="方正小标宋简体"/>
          <w:b w:val="0"/>
          <w:bCs w:val="0"/>
          <w:sz w:val="36"/>
          <w:szCs w:val="36"/>
          <w:u w:val="none"/>
          <w:lang w:eastAsia="zh-CN"/>
        </w:rPr>
        <w:t>重点</w:t>
      </w:r>
      <w:r>
        <w:rPr>
          <w:rFonts w:hint="eastAsia" w:ascii="Times New Roman" w:hAnsi="Times New Roman" w:eastAsia="方正小标宋简体" w:cs="方正小标宋简体"/>
          <w:b w:val="0"/>
          <w:bCs w:val="0"/>
          <w:sz w:val="36"/>
          <w:szCs w:val="36"/>
          <w:u w:val="none"/>
        </w:rPr>
        <w:t>中医药大学</w:t>
      </w:r>
      <w:r>
        <w:rPr>
          <w:rFonts w:hint="eastAsia" w:eastAsia="方正小标宋简体" w:cs="方正小标宋简体"/>
          <w:b w:val="0"/>
          <w:bCs w:val="0"/>
          <w:sz w:val="36"/>
          <w:szCs w:val="36"/>
          <w:u w:val="none"/>
          <w:lang w:val="en-US" w:eastAsia="zh-CN"/>
        </w:rPr>
        <w:t>10所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eastAsia="方正小标宋简体" w:cs="方正小标宋简体"/>
          <w:b w:val="0"/>
          <w:bCs w:val="0"/>
          <w:sz w:val="36"/>
          <w:szCs w:val="36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cs="仿宋_GB2312"/>
          <w:sz w:val="32"/>
          <w:szCs w:val="32"/>
          <w:u w:val="none"/>
          <w:lang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u w:val="none"/>
        </w:rPr>
        <w:t>北京中医药大学</w:t>
      </w:r>
      <w:r>
        <w:rPr>
          <w:rFonts w:hint="eastAsia" w:ascii="Times New Roman" w:hAnsi="Times New Roman" w:eastAsia="仿宋_GB2312" w:cs="仿宋_GB2312"/>
          <w:sz w:val="32"/>
          <w:szCs w:val="32"/>
          <w:u w:val="none"/>
          <w:lang w:eastAsia="zh-CN"/>
        </w:rPr>
        <w:t>、</w:t>
      </w:r>
      <w:r>
        <w:rPr>
          <w:rFonts w:hint="eastAsia" w:ascii="Times New Roman" w:hAnsi="Times New Roman" w:eastAsia="仿宋_GB2312" w:cs="仿宋_GB2312"/>
          <w:sz w:val="32"/>
          <w:szCs w:val="32"/>
          <w:u w:val="none"/>
        </w:rPr>
        <w:t>上海中医药大学</w:t>
      </w:r>
      <w:r>
        <w:rPr>
          <w:rFonts w:hint="eastAsia" w:ascii="Times New Roman" w:hAnsi="Times New Roman" w:eastAsia="仿宋_GB2312" w:cs="仿宋_GB2312"/>
          <w:sz w:val="32"/>
          <w:szCs w:val="32"/>
          <w:u w:val="none"/>
          <w:lang w:val="en-US" w:eastAsia="zh-CN"/>
        </w:rPr>
        <w:t>、</w:t>
      </w:r>
      <w:r>
        <w:rPr>
          <w:rFonts w:hint="eastAsia" w:ascii="Times New Roman" w:hAnsi="Times New Roman" w:eastAsia="仿宋_GB2312" w:cs="仿宋_GB2312"/>
          <w:sz w:val="32"/>
          <w:szCs w:val="32"/>
          <w:u w:val="none"/>
        </w:rPr>
        <w:t>广州中医药大学</w:t>
      </w:r>
      <w:r>
        <w:rPr>
          <w:rFonts w:hint="eastAsia" w:ascii="Times New Roman" w:hAnsi="Times New Roman" w:eastAsia="仿宋_GB2312" w:cs="仿宋_GB2312"/>
          <w:sz w:val="32"/>
          <w:szCs w:val="32"/>
          <w:u w:val="none"/>
          <w:lang w:eastAsia="zh-CN"/>
        </w:rPr>
        <w:t>、</w:t>
      </w:r>
      <w:r>
        <w:rPr>
          <w:rFonts w:hint="eastAsia" w:ascii="Times New Roman" w:hAnsi="Times New Roman" w:eastAsia="仿宋_GB2312" w:cs="仿宋_GB2312"/>
          <w:sz w:val="32"/>
          <w:szCs w:val="32"/>
          <w:u w:val="none"/>
        </w:rPr>
        <w:t>南京中医药大学</w:t>
      </w:r>
      <w:r>
        <w:rPr>
          <w:rFonts w:hint="eastAsia" w:ascii="Times New Roman" w:hAnsi="Times New Roman" w:eastAsia="仿宋_GB2312" w:cs="仿宋_GB2312"/>
          <w:sz w:val="32"/>
          <w:szCs w:val="32"/>
          <w:u w:val="none"/>
          <w:lang w:eastAsia="zh-CN"/>
        </w:rPr>
        <w:t>、</w:t>
      </w:r>
      <w:r>
        <w:rPr>
          <w:rFonts w:hint="eastAsia" w:cs="仿宋_GB2312"/>
          <w:sz w:val="32"/>
          <w:szCs w:val="32"/>
          <w:u w:val="none"/>
          <w:lang w:eastAsia="zh-CN"/>
        </w:rPr>
        <w:t>浙江中医药大学、</w:t>
      </w:r>
      <w:r>
        <w:rPr>
          <w:rFonts w:hint="eastAsia" w:ascii="Times New Roman" w:hAnsi="Times New Roman" w:eastAsia="仿宋_GB2312" w:cs="仿宋_GB2312"/>
          <w:sz w:val="32"/>
          <w:szCs w:val="32"/>
          <w:u w:val="none"/>
        </w:rPr>
        <w:t>天津中医药大学</w:t>
      </w:r>
      <w:r>
        <w:rPr>
          <w:rFonts w:hint="eastAsia" w:ascii="Times New Roman" w:hAnsi="Times New Roman" w:eastAsia="仿宋_GB2312" w:cs="仿宋_GB2312"/>
          <w:sz w:val="32"/>
          <w:szCs w:val="32"/>
          <w:u w:val="none"/>
          <w:lang w:eastAsia="zh-CN"/>
        </w:rPr>
        <w:t>、</w:t>
      </w:r>
      <w:r>
        <w:rPr>
          <w:rFonts w:hint="eastAsia" w:cs="仿宋_GB2312"/>
          <w:sz w:val="32"/>
          <w:szCs w:val="32"/>
          <w:u w:val="none"/>
          <w:lang w:eastAsia="zh-CN"/>
        </w:rPr>
        <w:t>暨南大学、</w:t>
      </w:r>
      <w:r>
        <w:rPr>
          <w:rFonts w:hint="eastAsia" w:ascii="Times New Roman" w:hAnsi="Times New Roman" w:eastAsia="仿宋_GB2312" w:cs="仿宋_GB2312"/>
          <w:sz w:val="32"/>
          <w:szCs w:val="32"/>
          <w:u w:val="none"/>
        </w:rPr>
        <w:t>黑龙江中医药大学</w:t>
      </w:r>
      <w:r>
        <w:rPr>
          <w:rFonts w:hint="eastAsia" w:ascii="Times New Roman" w:hAnsi="Times New Roman" w:eastAsia="仿宋_GB2312" w:cs="仿宋_GB2312"/>
          <w:sz w:val="32"/>
          <w:szCs w:val="32"/>
          <w:u w:val="none"/>
          <w:lang w:eastAsia="zh-CN"/>
        </w:rPr>
        <w:t>、</w:t>
      </w:r>
      <w:r>
        <w:rPr>
          <w:rFonts w:hint="eastAsia" w:ascii="Times New Roman" w:hAnsi="Times New Roman" w:eastAsia="仿宋_GB2312" w:cs="仿宋_GB2312"/>
          <w:sz w:val="32"/>
          <w:szCs w:val="32"/>
          <w:u w:val="none"/>
        </w:rPr>
        <w:t>湖南中医药大学</w:t>
      </w:r>
      <w:r>
        <w:rPr>
          <w:rFonts w:hint="eastAsia" w:cs="仿宋_GB2312"/>
          <w:sz w:val="32"/>
          <w:szCs w:val="32"/>
          <w:u w:val="none"/>
          <w:lang w:eastAsia="zh-CN"/>
        </w:rPr>
        <w:t>、成都中医药大学。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sz w:val="30"/>
          <w:szCs w:val="30"/>
        </w:rPr>
      </w:pPr>
      <w:r>
        <w:rPr>
          <w:rFonts w:hint="eastAsia" w:ascii="楷体_GB2312" w:hAnsi="楷体_GB2312" w:eastAsia="楷体_GB2312" w:cs="楷体_GB2312"/>
          <w:sz w:val="30"/>
          <w:szCs w:val="30"/>
          <w:u w:val="none"/>
          <w:lang w:eastAsia="zh-CN"/>
        </w:rPr>
        <w:t>来源：软科</w:t>
      </w:r>
      <w:r>
        <w:rPr>
          <w:rFonts w:hint="eastAsia" w:ascii="楷体_GB2312" w:hAnsi="楷体_GB2312" w:eastAsia="楷体_GB2312" w:cs="楷体_GB2312"/>
          <w:sz w:val="30"/>
          <w:szCs w:val="30"/>
          <w:u w:val="none"/>
          <w:lang w:val="en-US" w:eastAsia="zh-CN"/>
        </w:rPr>
        <w:t>2021年中医学专业排名。</w:t>
      </w:r>
    </w:p>
    <w:sectPr>
      <w:footerReference r:id="rId5" w:type="default"/>
      <w:pgSz w:w="11906" w:h="16838"/>
      <w:pgMar w:top="1701" w:right="1701" w:bottom="1701" w:left="1701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9A4FEB"/>
    <w:rsid w:val="13A37E79"/>
    <w:rsid w:val="1D431D7D"/>
    <w:rsid w:val="22573822"/>
    <w:rsid w:val="243A7992"/>
    <w:rsid w:val="2E223E93"/>
    <w:rsid w:val="31F665B7"/>
    <w:rsid w:val="34355C7E"/>
    <w:rsid w:val="38C81BBF"/>
    <w:rsid w:val="427B10A0"/>
    <w:rsid w:val="519A4FEB"/>
    <w:rsid w:val="64952266"/>
    <w:rsid w:val="67196127"/>
    <w:rsid w:val="69067881"/>
    <w:rsid w:val="6FBC5EF0"/>
    <w:rsid w:val="731A178E"/>
    <w:rsid w:val="FFBFD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jc w:val="both"/>
    </w:pPr>
    <w:rPr>
      <w:rFonts w:ascii="Times New Roman" w:hAnsi="Times New Roman" w:eastAsia="仿宋_GB2312" w:cstheme="minorBidi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next w:val="1"/>
    <w:qFormat/>
    <w:uiPriority w:val="0"/>
    <w:pPr>
      <w:widowControl w:val="0"/>
      <w:spacing w:after="120" w:line="600" w:lineRule="exact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47</TotalTime>
  <ScaleCrop>false</ScaleCrop>
  <LinksUpToDate>false</LinksUpToDate>
  <CharactersWithSpaces>0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2021-10-19T10:19:00Z</dcterms:created>
  <dc:creator>Administrator</dc:creator>
  <cp:lastModifiedBy>zzb</cp:lastModifiedBy>
  <cp:lastPrinted>2022-03-02T19:30:15Z</cp:lastPrinted>
  <dcterms:modified xsi:type="dcterms:W3CDTF">2022-03-02T19:37:58Z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  <property fmtid="{D5CDD505-2E9C-101B-9397-08002B2CF9AE}" pid="3" name="ICV">
    <vt:lpwstr>73D7930DC53B404792B629736D983C41</vt:lpwstr>
  </property>
</Properties>
</file>